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C1E4" w14:textId="36403B81" w:rsidR="00347D06" w:rsidRDefault="00155F58" w:rsidP="00347D06">
      <w:pPr>
        <w:pStyle w:val="NoSpacing"/>
        <w:rPr>
          <w:rFonts w:ascii="Times New Roman" w:hAnsi="Times New Roman" w:cs="Times New Roman"/>
        </w:rPr>
      </w:pPr>
      <w:r>
        <w:rPr>
          <w:rFonts w:ascii="Times New Roman" w:hAnsi="Times New Roman" w:cs="Times New Roman"/>
        </w:rPr>
        <w:t>Job Opening</w:t>
      </w:r>
    </w:p>
    <w:p w14:paraId="41D88009" w14:textId="77777777" w:rsidR="00155F58" w:rsidRPr="00347D06" w:rsidRDefault="00155F58" w:rsidP="00347D06">
      <w:pPr>
        <w:pStyle w:val="NoSpacing"/>
        <w:rPr>
          <w:rFonts w:ascii="Times New Roman" w:hAnsi="Times New Roman" w:cs="Times New Roman"/>
        </w:rPr>
      </w:pPr>
    </w:p>
    <w:p w14:paraId="779B7A84" w14:textId="2C8EE884" w:rsidR="00347D06" w:rsidRDefault="00347D06" w:rsidP="00347D06">
      <w:pPr>
        <w:pStyle w:val="NoSpacing"/>
        <w:rPr>
          <w:rFonts w:ascii="Times New Roman" w:hAnsi="Times New Roman" w:cs="Times New Roman"/>
        </w:rPr>
      </w:pPr>
      <w:r>
        <w:rPr>
          <w:rFonts w:ascii="Times New Roman" w:hAnsi="Times New Roman" w:cs="Times New Roman"/>
        </w:rPr>
        <w:t>Job Title: Legal Assistant/Paralegal</w:t>
      </w:r>
    </w:p>
    <w:p w14:paraId="11796B2E" w14:textId="77777777" w:rsidR="00155F58" w:rsidRDefault="00155F58" w:rsidP="00347D06">
      <w:pPr>
        <w:pStyle w:val="NoSpacing"/>
        <w:rPr>
          <w:rFonts w:ascii="Times New Roman" w:hAnsi="Times New Roman" w:cs="Times New Roman"/>
        </w:rPr>
      </w:pPr>
    </w:p>
    <w:p w14:paraId="100DAEB4" w14:textId="29B4A061" w:rsidR="00155F58" w:rsidRDefault="00155F58" w:rsidP="00347D06">
      <w:pPr>
        <w:pStyle w:val="NoSpacing"/>
        <w:rPr>
          <w:rFonts w:ascii="Times New Roman" w:hAnsi="Times New Roman" w:cs="Times New Roman"/>
        </w:rPr>
      </w:pPr>
      <w:r>
        <w:rPr>
          <w:rFonts w:ascii="Times New Roman" w:hAnsi="Times New Roman" w:cs="Times New Roman"/>
        </w:rPr>
        <w:t>Location: 309 N. Main Street, Pocahontas, Iowa 50574</w:t>
      </w:r>
    </w:p>
    <w:p w14:paraId="7ACFC71F" w14:textId="77777777" w:rsidR="00155F58" w:rsidRDefault="00155F58" w:rsidP="00347D06">
      <w:pPr>
        <w:pStyle w:val="NoSpacing"/>
        <w:rPr>
          <w:rFonts w:ascii="Times New Roman" w:hAnsi="Times New Roman" w:cs="Times New Roman"/>
        </w:rPr>
      </w:pPr>
    </w:p>
    <w:p w14:paraId="0A304876" w14:textId="0CD08071" w:rsidR="00155F58" w:rsidRDefault="00155F58" w:rsidP="00347D06">
      <w:pPr>
        <w:pStyle w:val="NoSpacing"/>
        <w:rPr>
          <w:rFonts w:ascii="Times New Roman" w:hAnsi="Times New Roman" w:cs="Times New Roman"/>
        </w:rPr>
      </w:pPr>
      <w:r>
        <w:rPr>
          <w:rFonts w:ascii="Times New Roman" w:hAnsi="Times New Roman" w:cs="Times New Roman"/>
        </w:rPr>
        <w:t>Job Type: Full-time</w:t>
      </w:r>
    </w:p>
    <w:p w14:paraId="5BFF85DD" w14:textId="77777777" w:rsidR="00155F58" w:rsidRDefault="00155F58" w:rsidP="00347D06">
      <w:pPr>
        <w:pStyle w:val="NoSpacing"/>
        <w:rPr>
          <w:rFonts w:ascii="Times New Roman" w:hAnsi="Times New Roman" w:cs="Times New Roman"/>
        </w:rPr>
      </w:pPr>
    </w:p>
    <w:p w14:paraId="6D6FF3BD" w14:textId="64063BA3" w:rsidR="00155F58" w:rsidRDefault="00155F58" w:rsidP="00347D06">
      <w:pPr>
        <w:pStyle w:val="NoSpacing"/>
        <w:rPr>
          <w:rFonts w:ascii="Times New Roman" w:hAnsi="Times New Roman" w:cs="Times New Roman"/>
        </w:rPr>
      </w:pPr>
      <w:r>
        <w:rPr>
          <w:rFonts w:ascii="Times New Roman" w:hAnsi="Times New Roman" w:cs="Times New Roman"/>
        </w:rPr>
        <w:t xml:space="preserve">Company: Murray Law Firm, PC </w:t>
      </w:r>
    </w:p>
    <w:p w14:paraId="285D5FD6" w14:textId="77777777" w:rsidR="00155F58" w:rsidRDefault="00155F58" w:rsidP="00347D06">
      <w:pPr>
        <w:pStyle w:val="NoSpacing"/>
        <w:rPr>
          <w:rFonts w:ascii="Times New Roman" w:hAnsi="Times New Roman" w:cs="Times New Roman"/>
        </w:rPr>
      </w:pPr>
    </w:p>
    <w:p w14:paraId="245957DE" w14:textId="3540A2F2" w:rsidR="00155F58" w:rsidRDefault="00155F58" w:rsidP="00347D06">
      <w:pPr>
        <w:pStyle w:val="NoSpacing"/>
        <w:rPr>
          <w:rFonts w:ascii="Times New Roman" w:hAnsi="Times New Roman" w:cs="Times New Roman"/>
        </w:rPr>
      </w:pPr>
      <w:r>
        <w:rPr>
          <w:rFonts w:ascii="Times New Roman" w:hAnsi="Times New Roman" w:cs="Times New Roman"/>
        </w:rPr>
        <w:t xml:space="preserve">About Us: </w:t>
      </w:r>
    </w:p>
    <w:p w14:paraId="2B40FD71" w14:textId="56485403" w:rsidR="00155F58" w:rsidRDefault="00155F58" w:rsidP="00347D06">
      <w:pPr>
        <w:pStyle w:val="NoSpacing"/>
        <w:rPr>
          <w:rFonts w:ascii="Times New Roman" w:hAnsi="Times New Roman" w:cs="Times New Roman"/>
        </w:rPr>
      </w:pPr>
      <w:r>
        <w:rPr>
          <w:rFonts w:ascii="Times New Roman" w:hAnsi="Times New Roman" w:cs="Times New Roman"/>
        </w:rPr>
        <w:t>Murray Law Firm is a respected and dynamic law firm with offices in Cedar Rapids and Pocahontas. In the local Pocahontas office, we specialize in providing exceptional real estate and probate representation. We strive to provide excellent client servi</w:t>
      </w:r>
      <w:r w:rsidR="00B35061">
        <w:rPr>
          <w:rFonts w:ascii="Times New Roman" w:hAnsi="Times New Roman" w:cs="Times New Roman"/>
        </w:rPr>
        <w:t>ce</w:t>
      </w:r>
      <w:r>
        <w:rPr>
          <w:rFonts w:ascii="Times New Roman" w:hAnsi="Times New Roman" w:cs="Times New Roman"/>
        </w:rPr>
        <w:t xml:space="preserve"> and uphold the firm’s reputation for professionalism and integrity.</w:t>
      </w:r>
    </w:p>
    <w:p w14:paraId="7F85A820" w14:textId="77777777" w:rsidR="00155F58" w:rsidRDefault="00155F58" w:rsidP="00347D06">
      <w:pPr>
        <w:pStyle w:val="NoSpacing"/>
        <w:rPr>
          <w:rFonts w:ascii="Times New Roman" w:hAnsi="Times New Roman" w:cs="Times New Roman"/>
        </w:rPr>
      </w:pPr>
    </w:p>
    <w:p w14:paraId="3911C586" w14:textId="227FF8D5" w:rsidR="00155F58" w:rsidRDefault="00155F58" w:rsidP="00347D06">
      <w:pPr>
        <w:pStyle w:val="NoSpacing"/>
        <w:rPr>
          <w:rFonts w:ascii="Times New Roman" w:hAnsi="Times New Roman" w:cs="Times New Roman"/>
        </w:rPr>
      </w:pPr>
      <w:r>
        <w:rPr>
          <w:rFonts w:ascii="Times New Roman" w:hAnsi="Times New Roman" w:cs="Times New Roman"/>
        </w:rPr>
        <w:t xml:space="preserve">Qualifications: </w:t>
      </w:r>
    </w:p>
    <w:p w14:paraId="34A4C77F" w14:textId="615AAFC7" w:rsidR="00155F58" w:rsidRDefault="00CA3503" w:rsidP="00155F58">
      <w:pPr>
        <w:pStyle w:val="NoSpacing"/>
        <w:numPr>
          <w:ilvl w:val="0"/>
          <w:numId w:val="1"/>
        </w:numPr>
        <w:rPr>
          <w:rFonts w:ascii="Times New Roman" w:hAnsi="Times New Roman" w:cs="Times New Roman"/>
        </w:rPr>
      </w:pPr>
      <w:r>
        <w:rPr>
          <w:rFonts w:ascii="Times New Roman" w:hAnsi="Times New Roman" w:cs="Times New Roman"/>
        </w:rPr>
        <w:t>P</w:t>
      </w:r>
      <w:r w:rsidR="00155F58">
        <w:rPr>
          <w:rFonts w:ascii="Times New Roman" w:hAnsi="Times New Roman" w:cs="Times New Roman"/>
        </w:rPr>
        <w:t>aralegal c</w:t>
      </w:r>
      <w:r>
        <w:rPr>
          <w:rFonts w:ascii="Times New Roman" w:hAnsi="Times New Roman" w:cs="Times New Roman"/>
        </w:rPr>
        <w:t>ertificate preferred.</w:t>
      </w:r>
    </w:p>
    <w:p w14:paraId="7395AE84" w14:textId="63945447" w:rsidR="00CA3503" w:rsidRDefault="00CA3503" w:rsidP="00CA3503">
      <w:pPr>
        <w:pStyle w:val="NoSpacing"/>
        <w:numPr>
          <w:ilvl w:val="0"/>
          <w:numId w:val="1"/>
        </w:numPr>
        <w:rPr>
          <w:rFonts w:ascii="Times New Roman" w:hAnsi="Times New Roman" w:cs="Times New Roman"/>
        </w:rPr>
      </w:pPr>
      <w:r>
        <w:rPr>
          <w:rFonts w:ascii="Times New Roman" w:hAnsi="Times New Roman" w:cs="Times New Roman"/>
        </w:rPr>
        <w:t>Previous experience</w:t>
      </w:r>
      <w:r w:rsidR="00256BC2">
        <w:rPr>
          <w:rFonts w:ascii="Times New Roman" w:hAnsi="Times New Roman" w:cs="Times New Roman"/>
        </w:rPr>
        <w:t xml:space="preserve"> working as a legal assistant or paralegal in probate and real estate law is highly advantageous.</w:t>
      </w:r>
    </w:p>
    <w:p w14:paraId="6A0DA7EE" w14:textId="4E5FC0BB" w:rsidR="00256BC2" w:rsidRPr="00256BC2" w:rsidRDefault="00256BC2" w:rsidP="00256BC2">
      <w:pPr>
        <w:pStyle w:val="NoSpacing"/>
        <w:numPr>
          <w:ilvl w:val="0"/>
          <w:numId w:val="1"/>
        </w:numPr>
        <w:rPr>
          <w:rFonts w:ascii="Times New Roman" w:hAnsi="Times New Roman" w:cs="Times New Roman"/>
        </w:rPr>
      </w:pPr>
      <w:r>
        <w:rPr>
          <w:rFonts w:ascii="Times New Roman" w:hAnsi="Times New Roman" w:cs="Times New Roman"/>
        </w:rPr>
        <w:t>Strong understanding of probate procedures, real estate transactions and related legal documentation.</w:t>
      </w:r>
    </w:p>
    <w:p w14:paraId="242D8DCC" w14:textId="4BDD56BA" w:rsidR="00256BC2" w:rsidRDefault="00256BC2" w:rsidP="00256BC2">
      <w:pPr>
        <w:pStyle w:val="NoSpacing"/>
        <w:numPr>
          <w:ilvl w:val="0"/>
          <w:numId w:val="1"/>
        </w:numPr>
        <w:rPr>
          <w:rFonts w:ascii="Times New Roman" w:hAnsi="Times New Roman" w:cs="Times New Roman"/>
        </w:rPr>
      </w:pPr>
      <w:r>
        <w:rPr>
          <w:rFonts w:ascii="Times New Roman" w:hAnsi="Times New Roman" w:cs="Times New Roman"/>
        </w:rPr>
        <w:t>Excellent written and verbal communication skills, including the ability to communicate effectively and professionally with clients and attorneys.</w:t>
      </w:r>
    </w:p>
    <w:p w14:paraId="263CF8FC" w14:textId="365FA58B" w:rsidR="00256BC2" w:rsidRDefault="00256BC2" w:rsidP="00256BC2">
      <w:pPr>
        <w:pStyle w:val="NoSpacing"/>
        <w:numPr>
          <w:ilvl w:val="0"/>
          <w:numId w:val="1"/>
        </w:numPr>
        <w:rPr>
          <w:rFonts w:ascii="Times New Roman" w:hAnsi="Times New Roman" w:cs="Times New Roman"/>
        </w:rPr>
      </w:pPr>
      <w:r>
        <w:rPr>
          <w:rFonts w:ascii="Times New Roman" w:hAnsi="Times New Roman" w:cs="Times New Roman"/>
        </w:rPr>
        <w:t>Strong organizational skills, attention to detail and the ability to prioritize work effectively.</w:t>
      </w:r>
    </w:p>
    <w:p w14:paraId="5C6D166F" w14:textId="518BD737" w:rsidR="00256BC2" w:rsidRDefault="00256BC2" w:rsidP="00256BC2">
      <w:pPr>
        <w:pStyle w:val="NoSpacing"/>
        <w:numPr>
          <w:ilvl w:val="0"/>
          <w:numId w:val="1"/>
        </w:numPr>
        <w:rPr>
          <w:rFonts w:ascii="Times New Roman" w:hAnsi="Times New Roman" w:cs="Times New Roman"/>
        </w:rPr>
      </w:pPr>
      <w:r>
        <w:rPr>
          <w:rFonts w:ascii="Times New Roman" w:hAnsi="Times New Roman" w:cs="Times New Roman"/>
        </w:rPr>
        <w:t>Proficiency in Microsoft Office Suite and other relevant tools for document management.</w:t>
      </w:r>
    </w:p>
    <w:p w14:paraId="4219A4B3" w14:textId="1A85FB11" w:rsidR="00256BC2" w:rsidRDefault="00454530" w:rsidP="00256BC2">
      <w:pPr>
        <w:pStyle w:val="NoSpacing"/>
        <w:numPr>
          <w:ilvl w:val="0"/>
          <w:numId w:val="1"/>
        </w:numPr>
        <w:rPr>
          <w:rFonts w:ascii="Times New Roman" w:hAnsi="Times New Roman" w:cs="Times New Roman"/>
        </w:rPr>
      </w:pPr>
      <w:r>
        <w:rPr>
          <w:rFonts w:ascii="Times New Roman" w:hAnsi="Times New Roman" w:cs="Times New Roman"/>
        </w:rPr>
        <w:t>Adherence to ethical and professional standards in the legal field</w:t>
      </w:r>
    </w:p>
    <w:p w14:paraId="396A81B9" w14:textId="05C1E9F2" w:rsidR="00454530" w:rsidRDefault="00454530" w:rsidP="00256BC2">
      <w:pPr>
        <w:pStyle w:val="NoSpacing"/>
        <w:numPr>
          <w:ilvl w:val="0"/>
          <w:numId w:val="1"/>
        </w:numPr>
        <w:rPr>
          <w:rFonts w:ascii="Times New Roman" w:hAnsi="Times New Roman" w:cs="Times New Roman"/>
        </w:rPr>
      </w:pPr>
      <w:r>
        <w:rPr>
          <w:rFonts w:ascii="Times New Roman" w:hAnsi="Times New Roman" w:cs="Times New Roman"/>
        </w:rPr>
        <w:t xml:space="preserve">Ability to work collaboratively with attorneys, </w:t>
      </w:r>
      <w:proofErr w:type="gramStart"/>
      <w:r>
        <w:rPr>
          <w:rFonts w:ascii="Times New Roman" w:hAnsi="Times New Roman" w:cs="Times New Roman"/>
        </w:rPr>
        <w:t>paralegals</w:t>
      </w:r>
      <w:proofErr w:type="gramEnd"/>
      <w:r>
        <w:rPr>
          <w:rFonts w:ascii="Times New Roman" w:hAnsi="Times New Roman" w:cs="Times New Roman"/>
        </w:rPr>
        <w:t xml:space="preserve"> and other staff members.</w:t>
      </w:r>
    </w:p>
    <w:p w14:paraId="51C351A1" w14:textId="77777777" w:rsidR="00CA3503" w:rsidRDefault="00CA3503" w:rsidP="00CA3503">
      <w:pPr>
        <w:pStyle w:val="NoSpacing"/>
        <w:ind w:left="60"/>
        <w:rPr>
          <w:rFonts w:ascii="Times New Roman" w:hAnsi="Times New Roman" w:cs="Times New Roman"/>
        </w:rPr>
      </w:pPr>
    </w:p>
    <w:p w14:paraId="6E2476D7" w14:textId="77777777" w:rsidR="00454530" w:rsidRDefault="00454530" w:rsidP="00CA3503">
      <w:pPr>
        <w:pStyle w:val="NoSpacing"/>
        <w:ind w:left="60"/>
        <w:rPr>
          <w:rFonts w:ascii="Times New Roman" w:hAnsi="Times New Roman" w:cs="Times New Roman"/>
        </w:rPr>
      </w:pPr>
      <w:r>
        <w:rPr>
          <w:rFonts w:ascii="Times New Roman" w:hAnsi="Times New Roman" w:cs="Times New Roman"/>
        </w:rPr>
        <w:t>Compensation:</w:t>
      </w:r>
    </w:p>
    <w:p w14:paraId="1BC65DCD" w14:textId="564FA33A" w:rsidR="00454530" w:rsidRDefault="00454530" w:rsidP="00CA3503">
      <w:pPr>
        <w:pStyle w:val="NoSpacing"/>
        <w:ind w:left="60"/>
        <w:rPr>
          <w:rFonts w:ascii="Times New Roman" w:hAnsi="Times New Roman" w:cs="Times New Roman"/>
        </w:rPr>
      </w:pPr>
      <w:r>
        <w:rPr>
          <w:rFonts w:ascii="Times New Roman" w:hAnsi="Times New Roman" w:cs="Times New Roman"/>
        </w:rPr>
        <w:t>The salary for this position will be competitive and commensurate with experience and qualifications. In addition to the base salary, we offer a comprehensive benefits package, including health insurance, retirement plan and paid time off.</w:t>
      </w:r>
    </w:p>
    <w:p w14:paraId="538A803A" w14:textId="77777777" w:rsidR="00454530" w:rsidRDefault="00454530" w:rsidP="00CA3503">
      <w:pPr>
        <w:pStyle w:val="NoSpacing"/>
        <w:ind w:left="60"/>
        <w:rPr>
          <w:rFonts w:ascii="Times New Roman" w:hAnsi="Times New Roman" w:cs="Times New Roman"/>
        </w:rPr>
      </w:pPr>
    </w:p>
    <w:p w14:paraId="49A9293B" w14:textId="07EFF63E" w:rsidR="00CA3503" w:rsidRDefault="00454530" w:rsidP="00CA3503">
      <w:pPr>
        <w:pStyle w:val="NoSpacing"/>
        <w:ind w:left="60"/>
        <w:rPr>
          <w:rFonts w:ascii="Times New Roman" w:hAnsi="Times New Roman" w:cs="Times New Roman"/>
        </w:rPr>
      </w:pPr>
      <w:r>
        <w:rPr>
          <w:rFonts w:ascii="Times New Roman" w:hAnsi="Times New Roman" w:cs="Times New Roman"/>
        </w:rPr>
        <w:t>How to Apply:</w:t>
      </w:r>
    </w:p>
    <w:p w14:paraId="7CD10335" w14:textId="53AB9480" w:rsidR="00454530" w:rsidRDefault="00454530" w:rsidP="00CA3503">
      <w:pPr>
        <w:pStyle w:val="NoSpacing"/>
        <w:ind w:left="60"/>
        <w:rPr>
          <w:rFonts w:ascii="Times New Roman" w:hAnsi="Times New Roman" w:cs="Times New Roman"/>
        </w:rPr>
      </w:pPr>
      <w:r>
        <w:rPr>
          <w:rFonts w:ascii="Times New Roman" w:hAnsi="Times New Roman" w:cs="Times New Roman"/>
        </w:rPr>
        <w:t xml:space="preserve">Interested candidates should submit a resume, cover letter and references to </w:t>
      </w:r>
      <w:hyperlink r:id="rId5" w:history="1">
        <w:r w:rsidRPr="00726BC1">
          <w:rPr>
            <w:rStyle w:val="Hyperlink"/>
            <w:rFonts w:ascii="Times New Roman" w:hAnsi="Times New Roman" w:cs="Times New Roman"/>
          </w:rPr>
          <w:t>nmurray@murraylaw.legal</w:t>
        </w:r>
      </w:hyperlink>
      <w:r>
        <w:rPr>
          <w:rFonts w:ascii="Times New Roman" w:hAnsi="Times New Roman" w:cs="Times New Roman"/>
        </w:rPr>
        <w:t xml:space="preserve"> </w:t>
      </w:r>
    </w:p>
    <w:p w14:paraId="02CDC16D" w14:textId="77777777" w:rsidR="00454530" w:rsidRPr="00347D06" w:rsidRDefault="00454530" w:rsidP="00CA3503">
      <w:pPr>
        <w:pStyle w:val="NoSpacing"/>
        <w:ind w:left="60"/>
        <w:rPr>
          <w:rFonts w:ascii="Times New Roman" w:hAnsi="Times New Roman" w:cs="Times New Roman"/>
        </w:rPr>
      </w:pPr>
    </w:p>
    <w:sectPr w:rsidR="00454530" w:rsidRPr="00347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4DD"/>
    <w:multiLevelType w:val="hybridMultilevel"/>
    <w:tmpl w:val="7948663E"/>
    <w:lvl w:ilvl="0" w:tplc="E2A6B208">
      <w:start w:val="40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79124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06"/>
    <w:rsid w:val="00155F58"/>
    <w:rsid w:val="00256BC2"/>
    <w:rsid w:val="00347D06"/>
    <w:rsid w:val="003942DD"/>
    <w:rsid w:val="00454530"/>
    <w:rsid w:val="00656748"/>
    <w:rsid w:val="008A6736"/>
    <w:rsid w:val="00B35061"/>
    <w:rsid w:val="00CA3503"/>
    <w:rsid w:val="00DD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0A3F"/>
  <w15:chartTrackingRefBased/>
  <w15:docId w15:val="{02403F11-9035-4286-ADB7-9D973D9E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942DD"/>
    <w:pPr>
      <w:spacing w:after="0" w:line="240" w:lineRule="auto"/>
    </w:pPr>
    <w:rPr>
      <w:rFonts w:ascii="Times New Roman" w:eastAsiaTheme="majorEastAsia" w:hAnsi="Times New Roman" w:cstheme="majorBidi"/>
      <w:sz w:val="24"/>
      <w:szCs w:val="20"/>
    </w:rPr>
  </w:style>
  <w:style w:type="paragraph" w:styleId="NoSpacing">
    <w:name w:val="No Spacing"/>
    <w:uiPriority w:val="1"/>
    <w:qFormat/>
    <w:rsid w:val="00347D06"/>
    <w:pPr>
      <w:spacing w:after="0" w:line="240" w:lineRule="auto"/>
    </w:pPr>
  </w:style>
  <w:style w:type="paragraph" w:styleId="ListParagraph">
    <w:name w:val="List Paragraph"/>
    <w:basedOn w:val="Normal"/>
    <w:uiPriority w:val="34"/>
    <w:qFormat/>
    <w:rsid w:val="00256BC2"/>
    <w:pPr>
      <w:ind w:left="720"/>
      <w:contextualSpacing/>
    </w:pPr>
  </w:style>
  <w:style w:type="character" w:styleId="Hyperlink">
    <w:name w:val="Hyperlink"/>
    <w:basedOn w:val="DefaultParagraphFont"/>
    <w:uiPriority w:val="99"/>
    <w:unhideWhenUsed/>
    <w:rsid w:val="00454530"/>
    <w:rPr>
      <w:color w:val="0563C1" w:themeColor="hyperlink"/>
      <w:u w:val="single"/>
    </w:rPr>
  </w:style>
  <w:style w:type="character" w:styleId="UnresolvedMention">
    <w:name w:val="Unresolved Mention"/>
    <w:basedOn w:val="DefaultParagraphFont"/>
    <w:uiPriority w:val="99"/>
    <w:semiHidden/>
    <w:unhideWhenUsed/>
    <w:rsid w:val="00454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murray@murraylaw.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1341</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Murray</dc:creator>
  <cp:keywords/>
  <dc:description/>
  <cp:lastModifiedBy>Tami Nystrom</cp:lastModifiedBy>
  <cp:revision>3</cp:revision>
  <dcterms:created xsi:type="dcterms:W3CDTF">2023-09-27T19:15:00Z</dcterms:created>
  <dcterms:modified xsi:type="dcterms:W3CDTF">2023-09-29T17:02:00Z</dcterms:modified>
</cp:coreProperties>
</file>